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D3" w:rsidRDefault="001B09D3" w:rsidP="00A84F3F">
      <w:pPr>
        <w:rPr>
          <w:b/>
        </w:rPr>
      </w:pPr>
      <w:bookmarkStart w:id="0" w:name="_GoBack"/>
      <w:bookmarkEnd w:id="0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476EA6">
        <w:rPr>
          <w:rFonts w:eastAsiaTheme="minorEastAsia"/>
          <w:noProof/>
          <w:color w:val="1F497D"/>
        </w:rPr>
        <w:drawing>
          <wp:inline distT="0" distB="0" distL="0" distR="0" wp14:anchorId="34D31FB2" wp14:editId="2273B6FF">
            <wp:extent cx="533400" cy="5429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3F" w:rsidRPr="00CA0EFE" w:rsidRDefault="00A84F3F" w:rsidP="00A84F3F">
      <w:pPr>
        <w:rPr>
          <w:b/>
        </w:rPr>
      </w:pPr>
      <w:r>
        <w:rPr>
          <w:b/>
        </w:rPr>
        <w:t>T</w:t>
      </w:r>
      <w:r w:rsidRPr="00CA0EFE">
        <w:rPr>
          <w:b/>
        </w:rPr>
        <w:t>il arbejdsmiljørepræsentanten.</w:t>
      </w:r>
    </w:p>
    <w:p w:rsidR="00A84F3F" w:rsidRDefault="00A84F3F" w:rsidP="00A84F3F"/>
    <w:p w:rsidR="00A84F3F" w:rsidRDefault="00A84F3F" w:rsidP="00A84F3F"/>
    <w:p w:rsidR="00A84F3F" w:rsidRPr="009473CC" w:rsidRDefault="00A84F3F" w:rsidP="00A84F3F">
      <w:pPr>
        <w:rPr>
          <w:color w:val="FF0000"/>
          <w:u w:val="single"/>
        </w:rPr>
      </w:pPr>
      <w:r w:rsidRPr="009473CC">
        <w:rPr>
          <w:b/>
          <w:u w:val="single"/>
        </w:rPr>
        <w:t xml:space="preserve">Vedrørende: INDEKLIMAPROBLEMER </w:t>
      </w:r>
    </w:p>
    <w:p w:rsidR="00A84F3F" w:rsidRDefault="00A84F3F" w:rsidP="00A84F3F">
      <w:pPr>
        <w:rPr>
          <w:color w:val="FF0000"/>
        </w:rPr>
      </w:pPr>
    </w:p>
    <w:p w:rsidR="00924B03" w:rsidRDefault="00924B03" w:rsidP="00A84F3F">
      <w:pPr>
        <w:rPr>
          <w:color w:val="FF0000"/>
        </w:rPr>
      </w:pPr>
    </w:p>
    <w:p w:rsidR="00A84F3F" w:rsidRDefault="00A84F3F" w:rsidP="00A84F3F">
      <w:pPr>
        <w:rPr>
          <w:b/>
          <w:u w:val="single"/>
        </w:rPr>
      </w:pPr>
    </w:p>
    <w:p w:rsidR="00A84F3F" w:rsidRPr="002A1F8A" w:rsidRDefault="00A84F3F" w:rsidP="00A84F3F">
      <w:pPr>
        <w:rPr>
          <w:b/>
        </w:rPr>
      </w:pPr>
      <w:r w:rsidRPr="002A1F8A">
        <w:rPr>
          <w:b/>
        </w:rPr>
        <w:t>I FORHOLD TIL DEN TILSKADEKOMNE</w:t>
      </w:r>
    </w:p>
    <w:p w:rsidR="00A84F3F" w:rsidRDefault="00A84F3F" w:rsidP="00A84F3F">
      <w:pPr>
        <w:numPr>
          <w:ilvl w:val="0"/>
          <w:numId w:val="2"/>
        </w:numPr>
        <w:ind w:left="360"/>
      </w:pPr>
      <w:r>
        <w:t xml:space="preserve">At din kollega har været til læge og fået dokumentation for skaden </w:t>
      </w:r>
    </w:p>
    <w:p w:rsidR="00A84F3F" w:rsidRDefault="00A84F3F" w:rsidP="00A84F3F">
      <w:pPr>
        <w:numPr>
          <w:ilvl w:val="0"/>
          <w:numId w:val="2"/>
        </w:numPr>
        <w:ind w:left="360"/>
      </w:pPr>
      <w:r>
        <w:t xml:space="preserve">At få sikret beviser fx i form af målinger </w:t>
      </w:r>
    </w:p>
    <w:p w:rsidR="00A84F3F" w:rsidRDefault="00A84F3F" w:rsidP="00A84F3F">
      <w:pPr>
        <w:numPr>
          <w:ilvl w:val="0"/>
          <w:numId w:val="2"/>
        </w:numPr>
        <w:ind w:left="360"/>
      </w:pPr>
      <w:r>
        <w:t>Tale med andre kolleger om de også oplever og har symptomer ift. dårligt indeklima</w:t>
      </w:r>
    </w:p>
    <w:p w:rsidR="00A84F3F" w:rsidRDefault="00A84F3F" w:rsidP="00A84F3F">
      <w:pPr>
        <w:numPr>
          <w:ilvl w:val="0"/>
          <w:numId w:val="2"/>
        </w:numPr>
        <w:ind w:left="360"/>
      </w:pPr>
      <w:r>
        <w:t>At sikre og hjælpe med at anmeldes hændelsen som en arbejdsskade både til kommunal forvaltning og Arbejdstilsynet</w:t>
      </w:r>
    </w:p>
    <w:p w:rsidR="00A84F3F" w:rsidRDefault="00A84F3F" w:rsidP="00A84F3F"/>
    <w:p w:rsidR="00A84F3F" w:rsidRDefault="00A84F3F" w:rsidP="00A84F3F">
      <w:pPr>
        <w:ind w:left="-360"/>
      </w:pPr>
    </w:p>
    <w:p w:rsidR="00A84F3F" w:rsidRPr="002A1F8A" w:rsidRDefault="00A84F3F" w:rsidP="00A84F3F">
      <w:pPr>
        <w:rPr>
          <w:b/>
        </w:rPr>
      </w:pPr>
      <w:r w:rsidRPr="002A1F8A">
        <w:rPr>
          <w:b/>
        </w:rPr>
        <w:t xml:space="preserve">I FORHOLD TIL </w:t>
      </w:r>
      <w:r>
        <w:rPr>
          <w:b/>
        </w:rPr>
        <w:t>FORBYGGELSE PÅ ARBEJDSPLADSEN</w:t>
      </w:r>
    </w:p>
    <w:p w:rsidR="00A84F3F" w:rsidRDefault="00A84F3F" w:rsidP="00A84F3F">
      <w:pPr>
        <w:numPr>
          <w:ilvl w:val="0"/>
          <w:numId w:val="2"/>
        </w:numPr>
        <w:ind w:left="284" w:hanging="284"/>
      </w:pPr>
      <w:r>
        <w:t>Sikre at hændelsen drøftes i Arbejdsmiljøgruppen/MED-udvalget?</w:t>
      </w:r>
    </w:p>
    <w:p w:rsidR="00A84F3F" w:rsidRDefault="00A84F3F" w:rsidP="00A84F3F">
      <w:pPr>
        <w:numPr>
          <w:ilvl w:val="0"/>
          <w:numId w:val="3"/>
        </w:numPr>
      </w:pPr>
      <w:r>
        <w:t>Får aftalt at måle på indeklimaet</w:t>
      </w:r>
    </w:p>
    <w:p w:rsidR="00A84F3F" w:rsidRDefault="00A84F3F" w:rsidP="00A84F3F">
      <w:pPr>
        <w:numPr>
          <w:ilvl w:val="0"/>
          <w:numId w:val="3"/>
        </w:numPr>
      </w:pPr>
      <w:r>
        <w:t>At I holder øje med fugt og vandskader under arbejdsmiljøgennemgangen</w:t>
      </w:r>
    </w:p>
    <w:p w:rsidR="00A84F3F" w:rsidRDefault="00A84F3F" w:rsidP="00A84F3F">
      <w:pPr>
        <w:numPr>
          <w:ilvl w:val="0"/>
          <w:numId w:val="3"/>
        </w:numPr>
      </w:pPr>
      <w:r>
        <w:t>At I holder øje med rengøringen</w:t>
      </w:r>
    </w:p>
    <w:p w:rsidR="00A84F3F" w:rsidRDefault="00A84F3F" w:rsidP="00A84F3F">
      <w:pPr>
        <w:numPr>
          <w:ilvl w:val="0"/>
          <w:numId w:val="3"/>
        </w:numPr>
      </w:pPr>
      <w:r>
        <w:t>At I får gennemgået og renset ventilationsanlæg jævnligt</w:t>
      </w:r>
    </w:p>
    <w:p w:rsidR="00A84F3F" w:rsidRDefault="00A84F3F" w:rsidP="00A84F3F">
      <w:pPr>
        <w:numPr>
          <w:ilvl w:val="0"/>
          <w:numId w:val="3"/>
        </w:numPr>
      </w:pPr>
      <w:r>
        <w:t xml:space="preserve">At I holder øje med sygefravær </w:t>
      </w:r>
    </w:p>
    <w:p w:rsidR="0080516F" w:rsidRDefault="0080516F" w:rsidP="0080516F">
      <w:pPr>
        <w:ind w:left="720"/>
      </w:pPr>
    </w:p>
    <w:p w:rsidR="00FD3AD4" w:rsidRDefault="00A84F3F" w:rsidP="00FD3AD4">
      <w:pPr>
        <w:numPr>
          <w:ilvl w:val="0"/>
          <w:numId w:val="2"/>
        </w:numPr>
        <w:ind w:left="284" w:hanging="284"/>
      </w:pPr>
      <w:r>
        <w:t>At I gennemfører APV minimum hvert 3. år</w:t>
      </w:r>
    </w:p>
    <w:p w:rsidR="00FD3AD4" w:rsidRDefault="00A84F3F" w:rsidP="00FD3AD4">
      <w:pPr>
        <w:ind w:left="284"/>
      </w:pPr>
      <w:r>
        <w:t xml:space="preserve"> </w:t>
      </w:r>
    </w:p>
    <w:p w:rsidR="00FD3AD4" w:rsidRDefault="00FD3AD4" w:rsidP="00FD3AD4"/>
    <w:p w:rsidR="00FD3AD4" w:rsidRPr="00FD3AD4" w:rsidRDefault="00FD3AD4" w:rsidP="00FD3AD4">
      <w:r>
        <w:t xml:space="preserve">Søg eventuelt yderligere viden på: </w:t>
      </w:r>
      <w:hyperlink r:id="rId7" w:history="1">
        <w:r>
          <w:rPr>
            <w:rStyle w:val="Hyperlink"/>
          </w:rPr>
          <w:t>www.indeklimaportalen.dk</w:t>
        </w:r>
      </w:hyperlink>
    </w:p>
    <w:p w:rsidR="00A84F3F" w:rsidRDefault="00A84F3F" w:rsidP="00FD3AD4">
      <w:pPr>
        <w:ind w:left="284"/>
      </w:pPr>
    </w:p>
    <w:p w:rsidR="00A84F3F" w:rsidRDefault="00A84F3F" w:rsidP="00A84F3F">
      <w:pPr>
        <w:ind w:left="-360"/>
      </w:pPr>
    </w:p>
    <w:p w:rsidR="00E07B25" w:rsidRDefault="00E07B25"/>
    <w:sectPr w:rsidR="00E07B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1F40"/>
    <w:multiLevelType w:val="hybridMultilevel"/>
    <w:tmpl w:val="27265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5742A"/>
    <w:multiLevelType w:val="hybridMultilevel"/>
    <w:tmpl w:val="B52C109E"/>
    <w:lvl w:ilvl="0" w:tplc="4BDCB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AF3D70"/>
    <w:multiLevelType w:val="hybridMultilevel"/>
    <w:tmpl w:val="C02612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83"/>
    <w:rsid w:val="001B09D3"/>
    <w:rsid w:val="00221C9E"/>
    <w:rsid w:val="00225137"/>
    <w:rsid w:val="00476EA6"/>
    <w:rsid w:val="0062545B"/>
    <w:rsid w:val="0080516F"/>
    <w:rsid w:val="00924B03"/>
    <w:rsid w:val="009473CC"/>
    <w:rsid w:val="00A84F3F"/>
    <w:rsid w:val="00AA77B6"/>
    <w:rsid w:val="00CC7783"/>
    <w:rsid w:val="00E07B25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6EA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6EA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D3AD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D3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6EA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6EA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D3AD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D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deklimaportal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Frank Hansen</dc:creator>
  <cp:lastModifiedBy>Thomas Ipsen</cp:lastModifiedBy>
  <cp:revision>2</cp:revision>
  <cp:lastPrinted>2018-08-24T06:57:00Z</cp:lastPrinted>
  <dcterms:created xsi:type="dcterms:W3CDTF">2018-08-27T09:35:00Z</dcterms:created>
  <dcterms:modified xsi:type="dcterms:W3CDTF">2018-08-27T09:35:00Z</dcterms:modified>
</cp:coreProperties>
</file>